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33A5" w:rsidRPr="009033A5" w:rsidRDefault="009033A5" w:rsidP="009033A5">
      <w:pPr>
        <w:jc w:val="center"/>
        <w:rPr>
          <w:rFonts w:ascii="Times New Roman" w:hAnsi="Times New Roman" w:cs="Times New Roman"/>
          <w:sz w:val="40"/>
          <w:szCs w:val="40"/>
        </w:rPr>
      </w:pPr>
      <w:r w:rsidRPr="009033A5">
        <w:rPr>
          <w:rFonts w:ascii="Times New Roman" w:hAnsi="Times New Roman" w:cs="Times New Roman"/>
          <w:sz w:val="40"/>
          <w:szCs w:val="40"/>
        </w:rPr>
        <w:t xml:space="preserve"> </w:t>
      </w:r>
      <w:r w:rsidRPr="009033A5">
        <w:rPr>
          <w:rFonts w:ascii="Times New Roman" w:hAnsi="Times New Roman" w:cs="Times New Roman"/>
          <w:sz w:val="40"/>
          <w:szCs w:val="40"/>
        </w:rPr>
        <w:t>«Как отучить ребёнка от памперса»</w:t>
      </w:r>
    </w:p>
    <w:p w:rsidR="009033A5" w:rsidRDefault="009033A5" w:rsidP="009033A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(</w:t>
      </w:r>
      <w:r w:rsidRPr="009033A5">
        <w:rPr>
          <w:rFonts w:ascii="Times New Roman" w:hAnsi="Times New Roman" w:cs="Times New Roman"/>
          <w:sz w:val="28"/>
          <w:szCs w:val="28"/>
        </w:rPr>
        <w:t>Консультация для родителей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9033A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033A5" w:rsidRDefault="009033A5" w:rsidP="009033A5">
      <w:pPr>
        <w:jc w:val="both"/>
        <w:rPr>
          <w:rFonts w:ascii="Times New Roman" w:hAnsi="Times New Roman" w:cs="Times New Roman"/>
          <w:sz w:val="28"/>
          <w:szCs w:val="28"/>
        </w:rPr>
      </w:pPr>
      <w:r w:rsidRPr="009033A5">
        <w:rPr>
          <w:rFonts w:ascii="Times New Roman" w:hAnsi="Times New Roman" w:cs="Times New Roman"/>
          <w:sz w:val="28"/>
          <w:szCs w:val="28"/>
        </w:rPr>
        <w:t xml:space="preserve">     Памперсы впервые появились в далеких уже 60-х годах в качестве средств, облегчающих маме работу. Причем, не в круглосуточном режиме, а лишь на конкретные периоды времени (случаи), когда без них ну никак не обойтись. </w:t>
      </w:r>
    </w:p>
    <w:p w:rsidR="009033A5" w:rsidRDefault="009033A5" w:rsidP="009033A5">
      <w:pPr>
        <w:jc w:val="both"/>
        <w:rPr>
          <w:rFonts w:ascii="Times New Roman" w:hAnsi="Times New Roman" w:cs="Times New Roman"/>
          <w:sz w:val="28"/>
          <w:szCs w:val="28"/>
        </w:rPr>
      </w:pPr>
      <w:r w:rsidRPr="009033A5">
        <w:rPr>
          <w:rFonts w:ascii="Times New Roman" w:hAnsi="Times New Roman" w:cs="Times New Roman"/>
          <w:sz w:val="28"/>
          <w:szCs w:val="28"/>
        </w:rPr>
        <w:t xml:space="preserve"> В России мамы стали активно использовать памперсы около 20 лет назад, и по сей день памперсы – неотъемлемая часть семейного бюджета всех молодых родителей. </w:t>
      </w:r>
      <w:r w:rsidRPr="009033A5">
        <w:rPr>
          <w:rFonts w:ascii="Times New Roman" w:hAnsi="Times New Roman" w:cs="Times New Roman"/>
          <w:i/>
          <w:sz w:val="28"/>
          <w:szCs w:val="28"/>
        </w:rPr>
        <w:t>Только с 18-ти месяцев появляется контроль над работой прямой кишки и мочевого пузыря. Именно с этого возраста и есть смысл начинать кропотливую работу по отказу от памперсов.</w:t>
      </w:r>
      <w:r w:rsidRPr="009033A5">
        <w:rPr>
          <w:rFonts w:ascii="Times New Roman" w:hAnsi="Times New Roman" w:cs="Times New Roman"/>
          <w:sz w:val="28"/>
          <w:szCs w:val="28"/>
        </w:rPr>
        <w:t xml:space="preserve"> Ранее полутора лет в этом нет смысла. Естественно, ребенок должен и сам «созреть», чтобы мама работала не в одиночку, а «сотрудничество» было эффективным.</w:t>
      </w:r>
    </w:p>
    <w:p w:rsidR="009033A5" w:rsidRPr="009033A5" w:rsidRDefault="009033A5" w:rsidP="009033A5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9033A5">
        <w:rPr>
          <w:rFonts w:ascii="Times New Roman" w:hAnsi="Times New Roman" w:cs="Times New Roman"/>
          <w:sz w:val="28"/>
          <w:szCs w:val="28"/>
        </w:rPr>
        <w:t xml:space="preserve"> </w:t>
      </w:r>
      <w:r w:rsidRPr="009033A5">
        <w:rPr>
          <w:rFonts w:ascii="Times New Roman" w:hAnsi="Times New Roman" w:cs="Times New Roman"/>
          <w:b/>
          <w:sz w:val="28"/>
          <w:szCs w:val="28"/>
        </w:rPr>
        <w:t xml:space="preserve">Подытоживая, можно сказать, что идеальный возраст для пересаживания крохи на горшок и отказа от памперсов – 18-24 месяцев. </w:t>
      </w:r>
    </w:p>
    <w:p w:rsidR="009033A5" w:rsidRPr="009033A5" w:rsidRDefault="009033A5" w:rsidP="009033A5">
      <w:pPr>
        <w:rPr>
          <w:rFonts w:ascii="Times New Roman" w:hAnsi="Times New Roman" w:cs="Times New Roman"/>
          <w:sz w:val="28"/>
          <w:szCs w:val="28"/>
          <w:u w:val="single"/>
        </w:rPr>
      </w:pPr>
      <w:r w:rsidRPr="009033A5">
        <w:rPr>
          <w:rFonts w:ascii="Times New Roman" w:hAnsi="Times New Roman" w:cs="Times New Roman"/>
          <w:sz w:val="28"/>
          <w:szCs w:val="28"/>
          <w:u w:val="single"/>
        </w:rPr>
        <w:t>Как понять, что малыш «созрел»?</w:t>
      </w:r>
    </w:p>
    <w:p w:rsidR="009033A5" w:rsidRDefault="009033A5" w:rsidP="009033A5">
      <w:pPr>
        <w:rPr>
          <w:rFonts w:ascii="Times New Roman" w:hAnsi="Times New Roman" w:cs="Times New Roman"/>
          <w:sz w:val="28"/>
          <w:szCs w:val="28"/>
        </w:rPr>
      </w:pPr>
      <w:r w:rsidRPr="009033A5">
        <w:rPr>
          <w:rFonts w:ascii="Times New Roman" w:hAnsi="Times New Roman" w:cs="Times New Roman"/>
          <w:sz w:val="28"/>
          <w:szCs w:val="28"/>
        </w:rPr>
        <w:t xml:space="preserve"> 1. Мочеиспускание происходит через конкретные промежутки времени. То есть, отмечается некий «режим» (например, после сна, после еды, после прогулки).</w:t>
      </w:r>
    </w:p>
    <w:p w:rsidR="009033A5" w:rsidRDefault="009033A5" w:rsidP="009033A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9033A5">
        <w:rPr>
          <w:rFonts w:ascii="Times New Roman" w:hAnsi="Times New Roman" w:cs="Times New Roman"/>
          <w:sz w:val="28"/>
          <w:szCs w:val="28"/>
        </w:rPr>
        <w:t>. Кроха способен сам снять свои штанишки.</w:t>
      </w:r>
    </w:p>
    <w:p w:rsidR="009033A5" w:rsidRDefault="009033A5" w:rsidP="009033A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9033A5">
        <w:rPr>
          <w:rFonts w:ascii="Times New Roman" w:hAnsi="Times New Roman" w:cs="Times New Roman"/>
          <w:sz w:val="28"/>
          <w:szCs w:val="28"/>
        </w:rPr>
        <w:t xml:space="preserve">. Кроха ставит родителей в известность, когда желает сходить </w:t>
      </w:r>
      <w:proofErr w:type="spellStart"/>
      <w:r w:rsidRPr="009033A5">
        <w:rPr>
          <w:rFonts w:ascii="Times New Roman" w:hAnsi="Times New Roman" w:cs="Times New Roman"/>
          <w:sz w:val="28"/>
          <w:szCs w:val="28"/>
        </w:rPr>
        <w:t>помаленькому</w:t>
      </w:r>
      <w:proofErr w:type="spellEnd"/>
      <w:r w:rsidRPr="009033A5">
        <w:rPr>
          <w:rFonts w:ascii="Times New Roman" w:hAnsi="Times New Roman" w:cs="Times New Roman"/>
          <w:sz w:val="28"/>
          <w:szCs w:val="28"/>
        </w:rPr>
        <w:t xml:space="preserve"> (или по-крупному) – жестами, звуками, и проч. </w:t>
      </w:r>
    </w:p>
    <w:p w:rsidR="009033A5" w:rsidRDefault="009033A5" w:rsidP="009033A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9033A5">
        <w:rPr>
          <w:rFonts w:ascii="Times New Roman" w:hAnsi="Times New Roman" w:cs="Times New Roman"/>
          <w:sz w:val="28"/>
          <w:szCs w:val="28"/>
        </w:rPr>
        <w:t xml:space="preserve">. Ребенок понимает слова писать/какать/горшок. </w:t>
      </w:r>
    </w:p>
    <w:p w:rsidR="009033A5" w:rsidRDefault="009033A5" w:rsidP="009033A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9033A5">
        <w:rPr>
          <w:rFonts w:ascii="Times New Roman" w:hAnsi="Times New Roman" w:cs="Times New Roman"/>
          <w:sz w:val="28"/>
          <w:szCs w:val="28"/>
        </w:rPr>
        <w:t xml:space="preserve">. Малыш демонстрирует недовольство переполненным или перепачканным памперсом, а также мокрыми колготками. </w:t>
      </w:r>
    </w:p>
    <w:p w:rsidR="009033A5" w:rsidRDefault="009033A5" w:rsidP="009033A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9033A5">
        <w:rPr>
          <w:rFonts w:ascii="Times New Roman" w:hAnsi="Times New Roman" w:cs="Times New Roman"/>
          <w:sz w:val="28"/>
          <w:szCs w:val="28"/>
        </w:rPr>
        <w:t>. Памперс регулярно остается сухим даже после 2-3 часов носки.</w:t>
      </w:r>
    </w:p>
    <w:p w:rsidR="009033A5" w:rsidRDefault="009033A5" w:rsidP="009033A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Pr="009033A5">
        <w:rPr>
          <w:rFonts w:ascii="Times New Roman" w:hAnsi="Times New Roman" w:cs="Times New Roman"/>
          <w:sz w:val="28"/>
          <w:szCs w:val="28"/>
        </w:rPr>
        <w:t xml:space="preserve">. Ребенок интересуется горшком, постоянно присаживается на него, а также усаживает на него и свои игрушки. </w:t>
      </w:r>
    </w:p>
    <w:p w:rsidR="009033A5" w:rsidRDefault="009033A5" w:rsidP="009033A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Pr="009033A5">
        <w:rPr>
          <w:rFonts w:ascii="Times New Roman" w:hAnsi="Times New Roman" w:cs="Times New Roman"/>
          <w:sz w:val="28"/>
          <w:szCs w:val="28"/>
        </w:rPr>
        <w:t xml:space="preserve">. Ребенок постоянно стягивает памперс или активно протестует против его надевания. </w:t>
      </w:r>
    </w:p>
    <w:p w:rsidR="009033A5" w:rsidRPr="009033A5" w:rsidRDefault="009033A5" w:rsidP="009033A5">
      <w:pPr>
        <w:rPr>
          <w:b/>
        </w:rPr>
      </w:pPr>
      <w:r w:rsidRPr="009033A5">
        <w:rPr>
          <w:rFonts w:ascii="Times New Roman" w:hAnsi="Times New Roman" w:cs="Times New Roman"/>
          <w:b/>
          <w:sz w:val="28"/>
          <w:szCs w:val="28"/>
        </w:rPr>
        <w:t xml:space="preserve">Если вы заметили у малыша эти признаки еще одного этапа взросления </w:t>
      </w:r>
      <w:r>
        <w:rPr>
          <w:rFonts w:ascii="Times New Roman" w:hAnsi="Times New Roman" w:cs="Times New Roman"/>
          <w:b/>
          <w:sz w:val="28"/>
          <w:szCs w:val="28"/>
        </w:rPr>
        <w:t>-</w:t>
      </w:r>
      <w:r w:rsidRPr="009033A5">
        <w:rPr>
          <w:rFonts w:ascii="Times New Roman" w:hAnsi="Times New Roman" w:cs="Times New Roman"/>
          <w:b/>
          <w:sz w:val="28"/>
          <w:szCs w:val="28"/>
        </w:rPr>
        <w:t xml:space="preserve"> значит, можно постепенно убирать памперсы в шкаф</w:t>
      </w:r>
      <w:r w:rsidRPr="009033A5">
        <w:rPr>
          <w:b/>
        </w:rPr>
        <w:t xml:space="preserve">. </w:t>
      </w:r>
    </w:p>
    <w:p w:rsidR="00BD153E" w:rsidRDefault="00BD153E" w:rsidP="009033A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   </w:t>
      </w:r>
      <w:r w:rsidR="009033A5" w:rsidRPr="00BD153E">
        <w:rPr>
          <w:rFonts w:ascii="Times New Roman" w:hAnsi="Times New Roman" w:cs="Times New Roman"/>
          <w:sz w:val="28"/>
          <w:szCs w:val="28"/>
          <w:u w:val="single"/>
        </w:rPr>
        <w:t>Три метода отучения ребенка от памперса днем – следуем инструкции опытных мам!</w:t>
      </w:r>
      <w:r w:rsidR="009033A5" w:rsidRPr="009033A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153E" w:rsidRDefault="009033A5" w:rsidP="009033A5">
      <w:pPr>
        <w:jc w:val="both"/>
        <w:rPr>
          <w:rFonts w:ascii="Times New Roman" w:hAnsi="Times New Roman" w:cs="Times New Roman"/>
          <w:sz w:val="28"/>
          <w:szCs w:val="28"/>
        </w:rPr>
      </w:pPr>
      <w:r w:rsidRPr="009033A5">
        <w:rPr>
          <w:rFonts w:ascii="Times New Roman" w:hAnsi="Times New Roman" w:cs="Times New Roman"/>
          <w:sz w:val="28"/>
          <w:szCs w:val="28"/>
        </w:rPr>
        <w:lastRenderedPageBreak/>
        <w:sym w:font="Symbol" w:char="F0B7"/>
      </w:r>
      <w:r w:rsidRPr="009033A5">
        <w:rPr>
          <w:rFonts w:ascii="Times New Roman" w:hAnsi="Times New Roman" w:cs="Times New Roman"/>
          <w:sz w:val="28"/>
          <w:szCs w:val="28"/>
        </w:rPr>
        <w:t xml:space="preserve"> Способ №1. Запасаемся колготками (прим. – штук 10-15) и пеленками, а также выбираем самый шикарный горшок, который понравится карапузу. Колготки должны быть не слишком тесными и без тугих резинок, чтобы малыш их снимал самостоятельно. Познакомьте кроху с горшком, расскажите, что с ним делать и как. Усадите чадо на горшок – пусть опробует новое устройство. С утра наденьте малышу колготки и высаживайте на горшок каждые полчаса. Если ребенок описался, сразу колготки не меняйте – подождите минут 5-7, пока кроха сам почувствует, что в мокрых штанах ходить совершенно некомфортно. Потом снимайте, подмывайте чадо и надевайте следующие колготки. Как правило, именно этот метод позволяет максимум за 2 недели отказаться от подгузников.</w:t>
      </w:r>
    </w:p>
    <w:p w:rsidR="00BD153E" w:rsidRDefault="009033A5" w:rsidP="009033A5">
      <w:pPr>
        <w:jc w:val="both"/>
        <w:rPr>
          <w:rFonts w:ascii="Times New Roman" w:hAnsi="Times New Roman" w:cs="Times New Roman"/>
          <w:sz w:val="28"/>
          <w:szCs w:val="28"/>
        </w:rPr>
      </w:pPr>
      <w:r w:rsidRPr="009033A5">
        <w:rPr>
          <w:rFonts w:ascii="Times New Roman" w:hAnsi="Times New Roman" w:cs="Times New Roman"/>
          <w:sz w:val="28"/>
          <w:szCs w:val="28"/>
        </w:rPr>
        <w:t xml:space="preserve"> </w:t>
      </w:r>
      <w:r w:rsidRPr="009033A5">
        <w:rPr>
          <w:rFonts w:ascii="Times New Roman" w:hAnsi="Times New Roman" w:cs="Times New Roman"/>
          <w:sz w:val="28"/>
          <w:szCs w:val="28"/>
        </w:rPr>
        <w:sym w:font="Symbol" w:char="F0B7"/>
      </w:r>
      <w:r w:rsidRPr="009033A5">
        <w:rPr>
          <w:rFonts w:ascii="Times New Roman" w:hAnsi="Times New Roman" w:cs="Times New Roman"/>
          <w:sz w:val="28"/>
          <w:szCs w:val="28"/>
        </w:rPr>
        <w:t xml:space="preserve"> Способ №2. Отучаемся от памперсов через положительный пример! Обычно, дети любят попугайничать и повторять за старшими детьми каждое слово и движение. Если у вашего чада есть старшие братики или сестрички, уже понимающие задачи горшка, то процесс избавления от подгузников пойдет быстрее. А если вы ходите в детский сад или ясли, то это будет сделать еще легче </w:t>
      </w:r>
      <w:r w:rsidR="00BD153E">
        <w:rPr>
          <w:rFonts w:ascii="Times New Roman" w:hAnsi="Times New Roman" w:cs="Times New Roman"/>
          <w:sz w:val="28"/>
          <w:szCs w:val="28"/>
        </w:rPr>
        <w:t>-</w:t>
      </w:r>
      <w:r w:rsidRPr="009033A5">
        <w:rPr>
          <w:rFonts w:ascii="Times New Roman" w:hAnsi="Times New Roman" w:cs="Times New Roman"/>
          <w:sz w:val="28"/>
          <w:szCs w:val="28"/>
        </w:rPr>
        <w:t xml:space="preserve"> в таком детском коллективе высаживание на горшок происходит регулярно, а привыкание к новым хорошим привычкам – быстро и без капризов. </w:t>
      </w:r>
    </w:p>
    <w:p w:rsidR="004B78B1" w:rsidRDefault="009033A5" w:rsidP="009033A5">
      <w:pPr>
        <w:jc w:val="both"/>
        <w:rPr>
          <w:rFonts w:ascii="Times New Roman" w:hAnsi="Times New Roman" w:cs="Times New Roman"/>
          <w:sz w:val="28"/>
          <w:szCs w:val="28"/>
        </w:rPr>
      </w:pPr>
      <w:r w:rsidRPr="009033A5">
        <w:rPr>
          <w:rFonts w:ascii="Times New Roman" w:hAnsi="Times New Roman" w:cs="Times New Roman"/>
          <w:sz w:val="28"/>
          <w:szCs w:val="28"/>
        </w:rPr>
        <w:sym w:font="Symbol" w:char="F0B7"/>
      </w:r>
      <w:r w:rsidRPr="009033A5">
        <w:rPr>
          <w:rFonts w:ascii="Times New Roman" w:hAnsi="Times New Roman" w:cs="Times New Roman"/>
          <w:sz w:val="28"/>
          <w:szCs w:val="28"/>
        </w:rPr>
        <w:t xml:space="preserve"> Способ №3. Все средства хороши! Если старших братьев/сестричек нет, не переживайте – используйте игровой способ. У каждого крохи есть любимые игрушки – роботы, куклы, плюшевые медведи и проч. Высаживайте их на мини-горшки! И предлагайте чаду присесть рядом с игрушками. Будет замечательно, если горшки игрушек окажутся после такого высаживания не пустыми – для пущего эффекта. Идеальный вариант – большой пупс с горшком, способный писать (они сегодня стоят недорого, да и ради такого дела можно и потратиться).</w:t>
      </w:r>
    </w:p>
    <w:p w:rsidR="00081745" w:rsidRDefault="009033A5" w:rsidP="009033A5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9033A5">
        <w:rPr>
          <w:rFonts w:ascii="Times New Roman" w:hAnsi="Times New Roman" w:cs="Times New Roman"/>
          <w:sz w:val="28"/>
          <w:szCs w:val="28"/>
        </w:rPr>
        <w:t xml:space="preserve"> Все эти способы хороши для отказа от памперсов в дневной период.</w:t>
      </w:r>
      <w:r w:rsidR="00081745">
        <w:rPr>
          <w:rFonts w:ascii="Times New Roman" w:hAnsi="Times New Roman" w:cs="Times New Roman"/>
          <w:sz w:val="28"/>
          <w:szCs w:val="28"/>
        </w:rPr>
        <w:t xml:space="preserve"> </w:t>
      </w:r>
      <w:r w:rsidRPr="009033A5">
        <w:rPr>
          <w:rFonts w:ascii="Times New Roman" w:hAnsi="Times New Roman" w:cs="Times New Roman"/>
          <w:sz w:val="28"/>
          <w:szCs w:val="28"/>
        </w:rPr>
        <w:t xml:space="preserve">Не забывайте почаще спрашивать чадо о его намерении </w:t>
      </w:r>
      <w:proofErr w:type="spellStart"/>
      <w:r w:rsidRPr="009033A5">
        <w:rPr>
          <w:rFonts w:ascii="Times New Roman" w:hAnsi="Times New Roman" w:cs="Times New Roman"/>
          <w:sz w:val="28"/>
          <w:szCs w:val="28"/>
        </w:rPr>
        <w:t>пожурчать</w:t>
      </w:r>
      <w:proofErr w:type="spellEnd"/>
      <w:r w:rsidRPr="009033A5">
        <w:rPr>
          <w:rFonts w:ascii="Times New Roman" w:hAnsi="Times New Roman" w:cs="Times New Roman"/>
          <w:sz w:val="28"/>
          <w:szCs w:val="28"/>
        </w:rPr>
        <w:t xml:space="preserve"> на горшке, не торопитесь менять мокрые штаны, используйте марлевые подгузники, если устали убирать лужи. </w:t>
      </w:r>
    </w:p>
    <w:p w:rsidR="00081745" w:rsidRDefault="00081745" w:rsidP="009033A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9033A5" w:rsidRPr="009033A5">
        <w:rPr>
          <w:rFonts w:ascii="Times New Roman" w:hAnsi="Times New Roman" w:cs="Times New Roman"/>
          <w:sz w:val="28"/>
          <w:szCs w:val="28"/>
        </w:rPr>
        <w:t xml:space="preserve">Что касается прогулок – берите с собой по 2-3 комплекта сменных штанов, если на улице – лето. В остальные же сезоны рекомендовано надевать подгузники, чтобы не застудить дитя. Специалисты советуют начинать отказ от памперсов в начале лета. </w:t>
      </w:r>
    </w:p>
    <w:p w:rsidR="00B800B6" w:rsidRPr="009033A5" w:rsidRDefault="00081745" w:rsidP="009033A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9033A5" w:rsidRPr="009033A5">
        <w:rPr>
          <w:rFonts w:ascii="Times New Roman" w:hAnsi="Times New Roman" w:cs="Times New Roman"/>
          <w:sz w:val="28"/>
          <w:szCs w:val="28"/>
        </w:rPr>
        <w:t>И не забывайте о настроении крохи! Если малыш капризничает – не давите на него, подождите день-два</w:t>
      </w:r>
    </w:p>
    <w:sectPr w:rsidR="00B800B6" w:rsidRPr="009033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0F6C"/>
    <w:rsid w:val="00081745"/>
    <w:rsid w:val="002A0F6C"/>
    <w:rsid w:val="004B78B1"/>
    <w:rsid w:val="009033A5"/>
    <w:rsid w:val="00B800B6"/>
    <w:rsid w:val="00BD1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0631528-11B1-4DF1-94C1-91C8B6C71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033A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632</Words>
  <Characters>3608</Characters>
  <Application>Microsoft Office Word</Application>
  <DocSecurity>0</DocSecurity>
  <Lines>30</Lines>
  <Paragraphs>8</Paragraphs>
  <ScaleCrop>false</ScaleCrop>
  <Company/>
  <LinksUpToDate>false</LinksUpToDate>
  <CharactersWithSpaces>4232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HomePC</dc:creator>
  <cp:keywords/>
  <dc:description/>
  <cp:lastModifiedBy>HomePC</cp:lastModifiedBy>
  <cp:revision>5</cp:revision>
  <dcterms:created xsi:type="dcterms:W3CDTF">2023-09-26T14:38:00Z</dcterms:created>
  <dcterms:modified xsi:type="dcterms:W3CDTF">2023-09-26T14:58:00Z</dcterms:modified>
</cp:coreProperties>
</file>